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275"/>
        <w:gridCol w:w="6194"/>
        <w:gridCol w:w="2403"/>
      </w:tblGrid>
      <w:tr w:rsidR="00973E5D" w:rsidRPr="00973E5D" w:rsidTr="006F1A6C">
        <w:tc>
          <w:tcPr>
            <w:tcW w:w="756" w:type="dxa"/>
          </w:tcPr>
          <w:p w:rsidR="006F1A6C" w:rsidRPr="006F1A6C" w:rsidRDefault="006F1A6C" w:rsidP="006F1A6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F1A6C">
              <w:rPr>
                <w:rFonts w:ascii="Cambria" w:hAnsi="Cambria"/>
                <w:b/>
                <w:color w:val="002060"/>
              </w:rPr>
              <w:t xml:space="preserve">Sayı </w:t>
            </w:r>
          </w:p>
        </w:tc>
        <w:tc>
          <w:tcPr>
            <w:tcW w:w="275" w:type="dxa"/>
          </w:tcPr>
          <w:p w:rsidR="006F1A6C" w:rsidRPr="006F1A6C" w:rsidRDefault="006F1A6C" w:rsidP="004023B0">
            <w:pPr>
              <w:pStyle w:val="AralkYok"/>
              <w:rPr>
                <w:rFonts w:ascii="Cambria" w:hAnsi="Cambria"/>
              </w:rPr>
            </w:pPr>
            <w:r w:rsidRPr="006F1A6C">
              <w:rPr>
                <w:rFonts w:ascii="Cambria" w:hAnsi="Cambria"/>
              </w:rPr>
              <w:t>:</w:t>
            </w:r>
          </w:p>
        </w:tc>
        <w:tc>
          <w:tcPr>
            <w:tcW w:w="6194" w:type="dxa"/>
          </w:tcPr>
          <w:p w:rsidR="006F1A6C" w:rsidRPr="006F1A6C" w:rsidRDefault="006F1A6C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03" w:type="dxa"/>
          </w:tcPr>
          <w:p w:rsidR="006F1A6C" w:rsidRPr="00973E5D" w:rsidRDefault="006F1A6C" w:rsidP="006F1A6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73E5D">
              <w:rPr>
                <w:rFonts w:ascii="Cambria" w:hAnsi="Cambria"/>
                <w:b/>
                <w:color w:val="002060"/>
              </w:rPr>
              <w:t>… / … / 20…</w:t>
            </w:r>
          </w:p>
        </w:tc>
      </w:tr>
      <w:tr w:rsidR="006F1A6C" w:rsidRPr="006F1A6C" w:rsidTr="006F1A6C">
        <w:tc>
          <w:tcPr>
            <w:tcW w:w="756" w:type="dxa"/>
          </w:tcPr>
          <w:p w:rsidR="006F1A6C" w:rsidRPr="006F1A6C" w:rsidRDefault="006F1A6C" w:rsidP="006F1A6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F1A6C">
              <w:rPr>
                <w:rFonts w:ascii="Cambria" w:hAnsi="Cambria"/>
                <w:b/>
                <w:color w:val="002060"/>
              </w:rPr>
              <w:t>Konu</w:t>
            </w:r>
          </w:p>
        </w:tc>
        <w:tc>
          <w:tcPr>
            <w:tcW w:w="275" w:type="dxa"/>
          </w:tcPr>
          <w:p w:rsidR="006F1A6C" w:rsidRPr="006F1A6C" w:rsidRDefault="006F1A6C" w:rsidP="004023B0">
            <w:pPr>
              <w:pStyle w:val="AralkYok"/>
              <w:rPr>
                <w:rFonts w:ascii="Cambria" w:hAnsi="Cambria"/>
              </w:rPr>
            </w:pPr>
            <w:r w:rsidRPr="006F1A6C">
              <w:rPr>
                <w:rFonts w:ascii="Cambria" w:hAnsi="Cambria"/>
              </w:rPr>
              <w:t>:</w:t>
            </w:r>
          </w:p>
        </w:tc>
        <w:tc>
          <w:tcPr>
            <w:tcW w:w="8597" w:type="dxa"/>
            <w:gridSpan w:val="2"/>
          </w:tcPr>
          <w:p w:rsidR="006F1A6C" w:rsidRPr="006F1A6C" w:rsidRDefault="006F1A6C" w:rsidP="004023B0">
            <w:pPr>
              <w:pStyle w:val="AralkYok"/>
              <w:rPr>
                <w:rFonts w:ascii="Cambria" w:hAnsi="Cambria"/>
              </w:rPr>
            </w:pPr>
          </w:p>
        </w:tc>
      </w:tr>
    </w:tbl>
    <w:p w:rsidR="003230A8" w:rsidRPr="006F1A6C" w:rsidRDefault="003230A8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6F1A6C" w:rsidRPr="006F1A6C" w:rsidTr="006F1A6C">
        <w:tc>
          <w:tcPr>
            <w:tcW w:w="9628" w:type="dxa"/>
            <w:gridSpan w:val="2"/>
            <w:shd w:val="clear" w:color="auto" w:fill="F2F2F2" w:themeFill="background1" w:themeFillShade="F2"/>
          </w:tcPr>
          <w:p w:rsidR="006F1A6C" w:rsidRPr="006F1A6C" w:rsidRDefault="006F1A6C" w:rsidP="006F1A6C">
            <w:pPr>
              <w:pStyle w:val="AralkYok"/>
              <w:jc w:val="center"/>
              <w:rPr>
                <w:rFonts w:ascii="Cambria" w:hAnsi="Cambria"/>
              </w:rPr>
            </w:pPr>
            <w:r w:rsidRPr="006F1A6C">
              <w:rPr>
                <w:rFonts w:ascii="Cambria" w:hAnsi="Cambria"/>
                <w:b/>
                <w:color w:val="002060"/>
              </w:rPr>
              <w:t>ÖĞRENCİ BİLGİLERİ</w:t>
            </w:r>
          </w:p>
        </w:tc>
      </w:tr>
      <w:tr w:rsidR="006F1A6C" w:rsidRPr="006F1A6C" w:rsidTr="006F1A6C">
        <w:tc>
          <w:tcPr>
            <w:tcW w:w="2689" w:type="dxa"/>
            <w:shd w:val="clear" w:color="auto" w:fill="F2F2F2" w:themeFill="background1" w:themeFillShade="F2"/>
          </w:tcPr>
          <w:p w:rsidR="006F1A6C" w:rsidRPr="006F1A6C" w:rsidRDefault="006F1A6C" w:rsidP="006F1A6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F1A6C">
              <w:rPr>
                <w:rFonts w:ascii="Cambria" w:hAnsi="Cambria"/>
                <w:b/>
                <w:color w:val="002060"/>
              </w:rPr>
              <w:t>Adı ve</w:t>
            </w:r>
            <w:r w:rsidRPr="006F1A6C">
              <w:rPr>
                <w:rFonts w:ascii="Cambria" w:hAnsi="Cambria"/>
              </w:rPr>
              <w:t xml:space="preserve"> </w:t>
            </w:r>
            <w:r w:rsidRPr="006F1A6C">
              <w:rPr>
                <w:rFonts w:ascii="Cambria" w:hAnsi="Cambria"/>
                <w:b/>
                <w:color w:val="002060"/>
              </w:rPr>
              <w:t>Soyadı</w:t>
            </w:r>
            <w:r w:rsidRPr="006F1A6C">
              <w:rPr>
                <w:rFonts w:ascii="Cambria" w:hAnsi="Cambria"/>
              </w:rPr>
              <w:t xml:space="preserve">     </w:t>
            </w:r>
          </w:p>
        </w:tc>
        <w:tc>
          <w:tcPr>
            <w:tcW w:w="6939" w:type="dxa"/>
          </w:tcPr>
          <w:p w:rsidR="006F1A6C" w:rsidRPr="006F1A6C" w:rsidRDefault="006F1A6C" w:rsidP="006F1A6C">
            <w:pPr>
              <w:pStyle w:val="AralkYok"/>
              <w:rPr>
                <w:rFonts w:ascii="Cambria" w:hAnsi="Cambria"/>
              </w:rPr>
            </w:pPr>
          </w:p>
        </w:tc>
      </w:tr>
      <w:tr w:rsidR="006F1A6C" w:rsidRPr="006F1A6C" w:rsidTr="006F1A6C">
        <w:tc>
          <w:tcPr>
            <w:tcW w:w="2689" w:type="dxa"/>
            <w:shd w:val="clear" w:color="auto" w:fill="F2F2F2" w:themeFill="background1" w:themeFillShade="F2"/>
          </w:tcPr>
          <w:p w:rsidR="006F1A6C" w:rsidRPr="006F1A6C" w:rsidRDefault="006F1A6C" w:rsidP="006F1A6C">
            <w:pPr>
              <w:pStyle w:val="AralkYok"/>
              <w:jc w:val="right"/>
              <w:rPr>
                <w:rFonts w:ascii="Cambria" w:hAnsi="Cambria"/>
              </w:rPr>
            </w:pPr>
            <w:r w:rsidRPr="006F1A6C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939" w:type="dxa"/>
          </w:tcPr>
          <w:p w:rsidR="006F1A6C" w:rsidRPr="006F1A6C" w:rsidRDefault="006F1A6C" w:rsidP="006F1A6C">
            <w:pPr>
              <w:pStyle w:val="AralkYok"/>
              <w:rPr>
                <w:rFonts w:ascii="Cambria" w:hAnsi="Cambria"/>
              </w:rPr>
            </w:pPr>
          </w:p>
        </w:tc>
      </w:tr>
      <w:tr w:rsidR="006F1A6C" w:rsidRPr="006F1A6C" w:rsidTr="006F1A6C">
        <w:tc>
          <w:tcPr>
            <w:tcW w:w="2689" w:type="dxa"/>
            <w:shd w:val="clear" w:color="auto" w:fill="F2F2F2" w:themeFill="background1" w:themeFillShade="F2"/>
          </w:tcPr>
          <w:p w:rsidR="006F1A6C" w:rsidRPr="006F1A6C" w:rsidRDefault="006F1A6C" w:rsidP="006F1A6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F1A6C">
              <w:rPr>
                <w:rFonts w:ascii="Cambria" w:hAnsi="Cambria"/>
                <w:b/>
                <w:color w:val="002060"/>
              </w:rPr>
              <w:t>Eğitim Süresi Hafta</w:t>
            </w:r>
          </w:p>
        </w:tc>
        <w:tc>
          <w:tcPr>
            <w:tcW w:w="6939" w:type="dxa"/>
          </w:tcPr>
          <w:p w:rsidR="006F1A6C" w:rsidRPr="006F1A6C" w:rsidRDefault="006F1A6C" w:rsidP="006F1A6C">
            <w:pPr>
              <w:pStyle w:val="AralkYok"/>
              <w:rPr>
                <w:rFonts w:ascii="Cambria" w:hAnsi="Cambria"/>
              </w:rPr>
            </w:pPr>
          </w:p>
        </w:tc>
      </w:tr>
      <w:tr w:rsidR="006F1A6C" w:rsidRPr="006F1A6C" w:rsidTr="006F1A6C">
        <w:tc>
          <w:tcPr>
            <w:tcW w:w="2689" w:type="dxa"/>
            <w:shd w:val="clear" w:color="auto" w:fill="F2F2F2" w:themeFill="background1" w:themeFillShade="F2"/>
          </w:tcPr>
          <w:p w:rsidR="006F1A6C" w:rsidRPr="006F1A6C" w:rsidRDefault="006F1A6C" w:rsidP="006F1A6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F1A6C">
              <w:rPr>
                <w:rFonts w:ascii="Cambria" w:hAnsi="Cambria"/>
                <w:b/>
                <w:color w:val="002060"/>
              </w:rPr>
              <w:t xml:space="preserve">Başlama ve Bitiş Tarihleri                 </w:t>
            </w:r>
          </w:p>
        </w:tc>
        <w:tc>
          <w:tcPr>
            <w:tcW w:w="6939" w:type="dxa"/>
          </w:tcPr>
          <w:p w:rsidR="006F1A6C" w:rsidRPr="006F1A6C" w:rsidRDefault="006F1A6C" w:rsidP="006F1A6C">
            <w:pPr>
              <w:pStyle w:val="AralkYok"/>
              <w:rPr>
                <w:rFonts w:ascii="Cambria" w:hAnsi="Cambria"/>
              </w:rPr>
            </w:pPr>
          </w:p>
        </w:tc>
      </w:tr>
    </w:tbl>
    <w:p w:rsidR="006F1A6C" w:rsidRPr="006F1A6C" w:rsidRDefault="006F1A6C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6F1A6C" w:rsidRPr="006F1A6C" w:rsidTr="006F1A6C">
        <w:tc>
          <w:tcPr>
            <w:tcW w:w="9628" w:type="dxa"/>
            <w:gridSpan w:val="2"/>
            <w:shd w:val="clear" w:color="auto" w:fill="F2F2F2" w:themeFill="background1" w:themeFillShade="F2"/>
          </w:tcPr>
          <w:p w:rsidR="006F1A6C" w:rsidRPr="006F1A6C" w:rsidRDefault="006F1A6C" w:rsidP="006F1A6C">
            <w:pPr>
              <w:pStyle w:val="AralkYok"/>
              <w:jc w:val="center"/>
              <w:rPr>
                <w:rFonts w:ascii="Cambria" w:hAnsi="Cambria"/>
              </w:rPr>
            </w:pPr>
            <w:r w:rsidRPr="006F1A6C">
              <w:rPr>
                <w:rFonts w:ascii="Cambria" w:hAnsi="Cambria"/>
                <w:b/>
                <w:color w:val="002060"/>
              </w:rPr>
              <w:t>İŞ</w:t>
            </w:r>
            <w:r w:rsidRPr="006F1A6C">
              <w:rPr>
                <w:rFonts w:ascii="Cambria" w:hAnsi="Cambria"/>
              </w:rPr>
              <w:t xml:space="preserve"> </w:t>
            </w:r>
            <w:r w:rsidRPr="006F1A6C">
              <w:rPr>
                <w:rFonts w:ascii="Cambria" w:hAnsi="Cambria"/>
                <w:b/>
                <w:color w:val="002060"/>
              </w:rPr>
              <w:t>YERİ BİLGİLERİ</w:t>
            </w:r>
          </w:p>
        </w:tc>
      </w:tr>
      <w:tr w:rsidR="006F1A6C" w:rsidRPr="006F1A6C" w:rsidTr="006F1A6C">
        <w:tc>
          <w:tcPr>
            <w:tcW w:w="2689" w:type="dxa"/>
            <w:shd w:val="clear" w:color="auto" w:fill="F2F2F2" w:themeFill="background1" w:themeFillShade="F2"/>
          </w:tcPr>
          <w:p w:rsidR="006F1A6C" w:rsidRPr="006F1A6C" w:rsidRDefault="006F1A6C" w:rsidP="006F1A6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F1A6C">
              <w:rPr>
                <w:rFonts w:ascii="Cambria" w:hAnsi="Cambria"/>
                <w:b/>
                <w:color w:val="002060"/>
              </w:rPr>
              <w:t>Adı</w:t>
            </w:r>
          </w:p>
        </w:tc>
        <w:tc>
          <w:tcPr>
            <w:tcW w:w="6939" w:type="dxa"/>
          </w:tcPr>
          <w:p w:rsidR="006F1A6C" w:rsidRPr="006F1A6C" w:rsidRDefault="006F1A6C" w:rsidP="006F1A6C">
            <w:pPr>
              <w:pStyle w:val="AralkYok"/>
              <w:rPr>
                <w:rFonts w:ascii="Cambria" w:hAnsi="Cambria"/>
              </w:rPr>
            </w:pPr>
          </w:p>
        </w:tc>
      </w:tr>
      <w:tr w:rsidR="006F1A6C" w:rsidRPr="006F1A6C" w:rsidTr="006F1A6C">
        <w:tc>
          <w:tcPr>
            <w:tcW w:w="2689" w:type="dxa"/>
            <w:shd w:val="clear" w:color="auto" w:fill="F2F2F2" w:themeFill="background1" w:themeFillShade="F2"/>
          </w:tcPr>
          <w:p w:rsidR="006F1A6C" w:rsidRPr="006F1A6C" w:rsidRDefault="006F1A6C" w:rsidP="006F1A6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F1A6C">
              <w:rPr>
                <w:rFonts w:ascii="Cambria" w:hAnsi="Cambria"/>
                <w:b/>
                <w:color w:val="002060"/>
              </w:rPr>
              <w:t>Adresi</w:t>
            </w:r>
          </w:p>
        </w:tc>
        <w:tc>
          <w:tcPr>
            <w:tcW w:w="6939" w:type="dxa"/>
          </w:tcPr>
          <w:p w:rsidR="006F1A6C" w:rsidRPr="006F1A6C" w:rsidRDefault="006F1A6C" w:rsidP="006F1A6C">
            <w:pPr>
              <w:pStyle w:val="AralkYok"/>
              <w:rPr>
                <w:rFonts w:ascii="Cambria" w:hAnsi="Cambria"/>
              </w:rPr>
            </w:pPr>
          </w:p>
        </w:tc>
      </w:tr>
      <w:tr w:rsidR="006F1A6C" w:rsidRPr="006F1A6C" w:rsidTr="006F1A6C">
        <w:tc>
          <w:tcPr>
            <w:tcW w:w="2689" w:type="dxa"/>
            <w:shd w:val="clear" w:color="auto" w:fill="F2F2F2" w:themeFill="background1" w:themeFillShade="F2"/>
          </w:tcPr>
          <w:p w:rsidR="006F1A6C" w:rsidRPr="006F1A6C" w:rsidRDefault="006F1A6C" w:rsidP="006F1A6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F1A6C">
              <w:rPr>
                <w:rFonts w:ascii="Cambria" w:hAnsi="Cambria"/>
                <w:b/>
                <w:color w:val="002060"/>
              </w:rPr>
              <w:t>Telefon Numarası</w:t>
            </w:r>
          </w:p>
        </w:tc>
        <w:tc>
          <w:tcPr>
            <w:tcW w:w="6939" w:type="dxa"/>
          </w:tcPr>
          <w:p w:rsidR="006F1A6C" w:rsidRPr="006F1A6C" w:rsidRDefault="006F1A6C" w:rsidP="006F1A6C">
            <w:pPr>
              <w:pStyle w:val="AralkYok"/>
              <w:rPr>
                <w:rFonts w:ascii="Cambria" w:hAnsi="Cambria"/>
              </w:rPr>
            </w:pPr>
          </w:p>
        </w:tc>
      </w:tr>
      <w:tr w:rsidR="006F1A6C" w:rsidRPr="006F1A6C" w:rsidTr="006F1A6C">
        <w:tc>
          <w:tcPr>
            <w:tcW w:w="2689" w:type="dxa"/>
            <w:shd w:val="clear" w:color="auto" w:fill="F2F2F2" w:themeFill="background1" w:themeFillShade="F2"/>
          </w:tcPr>
          <w:p w:rsidR="006F1A6C" w:rsidRPr="006F1A6C" w:rsidRDefault="006F1A6C" w:rsidP="006F1A6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F1A6C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939" w:type="dxa"/>
          </w:tcPr>
          <w:p w:rsidR="006F1A6C" w:rsidRPr="006F1A6C" w:rsidRDefault="006F1A6C" w:rsidP="006F1A6C">
            <w:pPr>
              <w:pStyle w:val="AralkYok"/>
              <w:rPr>
                <w:rFonts w:ascii="Cambria" w:hAnsi="Cambria"/>
              </w:rPr>
            </w:pPr>
          </w:p>
        </w:tc>
      </w:tr>
    </w:tbl>
    <w:p w:rsidR="006F1A6C" w:rsidRPr="006F1A6C" w:rsidRDefault="006F1A6C" w:rsidP="004023B0">
      <w:pPr>
        <w:pStyle w:val="AralkYok"/>
        <w:rPr>
          <w:rFonts w:ascii="Cambria" w:hAnsi="Cambria"/>
        </w:rPr>
      </w:pPr>
    </w:p>
    <w:p w:rsidR="006F1A6C" w:rsidRPr="006F1A6C" w:rsidRDefault="006F1A6C" w:rsidP="006F1A6C">
      <w:pPr>
        <w:pStyle w:val="AralkYok"/>
        <w:rPr>
          <w:rFonts w:ascii="Cambria" w:hAnsi="Cambria"/>
          <w:b/>
        </w:rPr>
      </w:pPr>
      <w:r w:rsidRPr="006F1A6C">
        <w:rPr>
          <w:rFonts w:ascii="Cambria" w:hAnsi="Cambria"/>
          <w:b/>
        </w:rPr>
        <w:t>Sayın İş Yeri Yetkilisi</w:t>
      </w:r>
    </w:p>
    <w:p w:rsidR="006F1A6C" w:rsidRPr="006F1A6C" w:rsidRDefault="006F1A6C" w:rsidP="006F1A6C">
      <w:pPr>
        <w:pStyle w:val="AralkYok"/>
        <w:rPr>
          <w:rFonts w:ascii="Cambria" w:hAnsi="Cambria"/>
        </w:rPr>
      </w:pPr>
    </w:p>
    <w:p w:rsidR="006F1A6C" w:rsidRPr="006F1A6C" w:rsidRDefault="006F1A6C" w:rsidP="006F1A6C">
      <w:pPr>
        <w:pStyle w:val="AralkYok"/>
        <w:ind w:firstLine="708"/>
        <w:jc w:val="both"/>
        <w:rPr>
          <w:rFonts w:ascii="Cambria" w:hAnsi="Cambria"/>
        </w:rPr>
      </w:pPr>
      <w:r w:rsidRPr="006F1A6C">
        <w:rPr>
          <w:rFonts w:ascii="Cambria" w:hAnsi="Cambria"/>
        </w:rPr>
        <w:t>İş yerinizde iş yeri uygulama eğitimi ve endüstriye dayalı öğretim programı kapsamında eğitimini tamamlayan öğrencinin bilgi, beceri, eğitimden yararlanma ve davranış nitelik derecelerini belirleyebilmek adına aşağıdaki tabloyu doldurunuz.</w:t>
      </w:r>
    </w:p>
    <w:p w:rsidR="00BC7571" w:rsidRPr="006F1A6C" w:rsidRDefault="00BC7571" w:rsidP="006F1A6C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626"/>
        <w:gridCol w:w="2002"/>
      </w:tblGrid>
      <w:tr w:rsidR="006F1A6C" w:rsidRPr="006F1A6C" w:rsidTr="006F1A6C"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6F1A6C" w:rsidRPr="006F1A6C" w:rsidRDefault="006F1A6C" w:rsidP="006F1A6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6F1A6C">
              <w:rPr>
                <w:rFonts w:ascii="Cambria" w:hAnsi="Cambria"/>
                <w:b/>
                <w:color w:val="002060"/>
              </w:rPr>
              <w:t>DEĞERLENDİRME TABLOSU</w:t>
            </w:r>
          </w:p>
        </w:tc>
      </w:tr>
      <w:tr w:rsidR="006F1A6C" w:rsidRPr="006F1A6C" w:rsidTr="006F1A6C">
        <w:tc>
          <w:tcPr>
            <w:tcW w:w="7626" w:type="dxa"/>
            <w:shd w:val="clear" w:color="auto" w:fill="D9D9D9" w:themeFill="background1" w:themeFillShade="D9"/>
            <w:vAlign w:val="center"/>
          </w:tcPr>
          <w:p w:rsidR="006F1A6C" w:rsidRPr="006F1A6C" w:rsidRDefault="006F1A6C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6F1A6C">
              <w:rPr>
                <w:rFonts w:ascii="Cambria" w:hAnsi="Cambria"/>
                <w:b/>
                <w:color w:val="002060"/>
              </w:rPr>
              <w:t>İş Yeri Uygulama Eğitimi Kazanımları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:rsidR="006F1A6C" w:rsidRPr="006F1A6C" w:rsidRDefault="006F1A6C" w:rsidP="006F1A6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F1A6C">
              <w:rPr>
                <w:rFonts w:ascii="Cambria" w:hAnsi="Cambria"/>
                <w:b/>
                <w:color w:val="002060"/>
              </w:rPr>
              <w:t>DEĞERLENDİRME</w:t>
            </w:r>
          </w:p>
          <w:p w:rsidR="006F1A6C" w:rsidRPr="006F1A6C" w:rsidRDefault="006F1A6C" w:rsidP="006F1A6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F1A6C">
              <w:rPr>
                <w:rFonts w:ascii="Cambria" w:hAnsi="Cambria"/>
                <w:b/>
                <w:color w:val="002060"/>
              </w:rPr>
              <w:t>PUANI</w:t>
            </w:r>
          </w:p>
        </w:tc>
      </w:tr>
      <w:tr w:rsidR="006F1A6C" w:rsidRPr="006F1A6C" w:rsidTr="006F1A6C">
        <w:tc>
          <w:tcPr>
            <w:tcW w:w="7626" w:type="dxa"/>
            <w:vAlign w:val="center"/>
          </w:tcPr>
          <w:p w:rsidR="006F1A6C" w:rsidRPr="006F1A6C" w:rsidRDefault="006F1A6C" w:rsidP="006F1A6C">
            <w:pPr>
              <w:pStyle w:val="AralkYok"/>
              <w:spacing w:line="276" w:lineRule="auto"/>
              <w:jc w:val="both"/>
              <w:rPr>
                <w:rFonts w:ascii="Cambria" w:hAnsi="Cambria"/>
              </w:rPr>
            </w:pPr>
            <w:r w:rsidRPr="006F1A6C">
              <w:rPr>
                <w:rFonts w:ascii="Cambria" w:hAnsi="Cambria"/>
              </w:rPr>
              <w:t>İşine karşı ilgili ve gayretlidir.</w:t>
            </w:r>
          </w:p>
        </w:tc>
        <w:tc>
          <w:tcPr>
            <w:tcW w:w="2002" w:type="dxa"/>
            <w:vAlign w:val="center"/>
          </w:tcPr>
          <w:p w:rsidR="006F1A6C" w:rsidRPr="006F1A6C" w:rsidRDefault="006F1A6C" w:rsidP="006F1A6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6F1A6C" w:rsidRPr="006F1A6C" w:rsidTr="006F1A6C">
        <w:tc>
          <w:tcPr>
            <w:tcW w:w="7626" w:type="dxa"/>
            <w:shd w:val="clear" w:color="auto" w:fill="F2F2F2" w:themeFill="background1" w:themeFillShade="F2"/>
            <w:vAlign w:val="center"/>
          </w:tcPr>
          <w:p w:rsidR="006F1A6C" w:rsidRPr="006F1A6C" w:rsidRDefault="006F1A6C" w:rsidP="006F1A6C">
            <w:pPr>
              <w:pStyle w:val="AralkYok"/>
              <w:spacing w:line="276" w:lineRule="auto"/>
              <w:jc w:val="both"/>
              <w:rPr>
                <w:rFonts w:ascii="Cambria" w:hAnsi="Cambria"/>
              </w:rPr>
            </w:pPr>
            <w:r w:rsidRPr="006F1A6C">
              <w:rPr>
                <w:rFonts w:ascii="Cambria" w:hAnsi="Cambria"/>
              </w:rPr>
              <w:t>İş yeri çalışma saatlerine ve iş yeri kurallarına uygun davranır.</w:t>
            </w:r>
          </w:p>
        </w:tc>
        <w:tc>
          <w:tcPr>
            <w:tcW w:w="2002" w:type="dxa"/>
            <w:shd w:val="clear" w:color="auto" w:fill="F2F2F2" w:themeFill="background1" w:themeFillShade="F2"/>
            <w:vAlign w:val="center"/>
          </w:tcPr>
          <w:p w:rsidR="006F1A6C" w:rsidRPr="006F1A6C" w:rsidRDefault="006F1A6C" w:rsidP="006F1A6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6F1A6C" w:rsidRPr="006F1A6C" w:rsidTr="006F1A6C">
        <w:tc>
          <w:tcPr>
            <w:tcW w:w="7626" w:type="dxa"/>
            <w:vAlign w:val="center"/>
          </w:tcPr>
          <w:p w:rsidR="006F1A6C" w:rsidRPr="006F1A6C" w:rsidRDefault="006F1A6C" w:rsidP="006F1A6C">
            <w:pPr>
              <w:pStyle w:val="AralkYok"/>
              <w:spacing w:line="276" w:lineRule="auto"/>
              <w:jc w:val="both"/>
              <w:rPr>
                <w:rFonts w:ascii="Cambria" w:hAnsi="Cambria"/>
              </w:rPr>
            </w:pPr>
            <w:r w:rsidRPr="006F1A6C">
              <w:rPr>
                <w:rFonts w:ascii="Cambria" w:hAnsi="Cambria"/>
              </w:rPr>
              <w:t>İşin gerektirdiği araç-gereçleri uygun kullanır ve korur.</w:t>
            </w:r>
          </w:p>
        </w:tc>
        <w:tc>
          <w:tcPr>
            <w:tcW w:w="2002" w:type="dxa"/>
            <w:vAlign w:val="center"/>
          </w:tcPr>
          <w:p w:rsidR="006F1A6C" w:rsidRPr="006F1A6C" w:rsidRDefault="006F1A6C" w:rsidP="006F1A6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6F1A6C" w:rsidRPr="006F1A6C" w:rsidTr="006F1A6C">
        <w:tc>
          <w:tcPr>
            <w:tcW w:w="7626" w:type="dxa"/>
            <w:shd w:val="clear" w:color="auto" w:fill="F2F2F2" w:themeFill="background1" w:themeFillShade="F2"/>
            <w:vAlign w:val="center"/>
          </w:tcPr>
          <w:p w:rsidR="006F1A6C" w:rsidRPr="006F1A6C" w:rsidRDefault="006F1A6C" w:rsidP="006F1A6C">
            <w:pPr>
              <w:pStyle w:val="AralkYok"/>
              <w:spacing w:line="276" w:lineRule="auto"/>
              <w:jc w:val="both"/>
              <w:rPr>
                <w:rFonts w:ascii="Cambria" w:hAnsi="Cambria"/>
              </w:rPr>
            </w:pPr>
            <w:r w:rsidRPr="006F1A6C">
              <w:rPr>
                <w:rFonts w:ascii="Cambria" w:hAnsi="Cambria"/>
              </w:rPr>
              <w:t>Alanı ile ilgili temel düzeyde bilgiye sahiptir.</w:t>
            </w:r>
          </w:p>
        </w:tc>
        <w:tc>
          <w:tcPr>
            <w:tcW w:w="2002" w:type="dxa"/>
            <w:shd w:val="clear" w:color="auto" w:fill="F2F2F2" w:themeFill="background1" w:themeFillShade="F2"/>
            <w:vAlign w:val="center"/>
          </w:tcPr>
          <w:p w:rsidR="006F1A6C" w:rsidRPr="006F1A6C" w:rsidRDefault="006F1A6C" w:rsidP="006F1A6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6F1A6C" w:rsidRPr="006F1A6C" w:rsidTr="006F1A6C">
        <w:tc>
          <w:tcPr>
            <w:tcW w:w="7626" w:type="dxa"/>
            <w:vAlign w:val="center"/>
          </w:tcPr>
          <w:p w:rsidR="006F1A6C" w:rsidRPr="006F1A6C" w:rsidRDefault="006F1A6C" w:rsidP="006F1A6C">
            <w:pPr>
              <w:pStyle w:val="AralkYok"/>
              <w:spacing w:line="276" w:lineRule="auto"/>
              <w:jc w:val="both"/>
              <w:rPr>
                <w:rFonts w:ascii="Cambria" w:hAnsi="Cambria"/>
              </w:rPr>
            </w:pPr>
            <w:r w:rsidRPr="006F1A6C">
              <w:rPr>
                <w:rFonts w:ascii="Cambria" w:hAnsi="Cambria"/>
              </w:rPr>
              <w:t>Mesleğinin gerektirdiği sorumlulukların farkındadır.</w:t>
            </w:r>
          </w:p>
        </w:tc>
        <w:tc>
          <w:tcPr>
            <w:tcW w:w="2002" w:type="dxa"/>
            <w:vAlign w:val="center"/>
          </w:tcPr>
          <w:p w:rsidR="006F1A6C" w:rsidRPr="006F1A6C" w:rsidRDefault="006F1A6C" w:rsidP="006F1A6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6F1A6C" w:rsidRPr="006F1A6C" w:rsidTr="006F1A6C">
        <w:tc>
          <w:tcPr>
            <w:tcW w:w="7626" w:type="dxa"/>
            <w:shd w:val="clear" w:color="auto" w:fill="F2F2F2" w:themeFill="background1" w:themeFillShade="F2"/>
            <w:vAlign w:val="center"/>
          </w:tcPr>
          <w:p w:rsidR="006F1A6C" w:rsidRPr="006F1A6C" w:rsidRDefault="006F1A6C" w:rsidP="006F1A6C">
            <w:pPr>
              <w:pStyle w:val="AralkYok"/>
              <w:spacing w:line="276" w:lineRule="auto"/>
              <w:jc w:val="both"/>
              <w:rPr>
                <w:rFonts w:ascii="Cambria" w:hAnsi="Cambria"/>
              </w:rPr>
            </w:pPr>
            <w:r w:rsidRPr="006F1A6C">
              <w:rPr>
                <w:rFonts w:ascii="Cambria" w:hAnsi="Cambria"/>
              </w:rPr>
              <w:t>Kendisine verilen görev ve sorumlulukları zamanında yerine getirir.</w:t>
            </w:r>
          </w:p>
        </w:tc>
        <w:tc>
          <w:tcPr>
            <w:tcW w:w="2002" w:type="dxa"/>
            <w:shd w:val="clear" w:color="auto" w:fill="F2F2F2" w:themeFill="background1" w:themeFillShade="F2"/>
            <w:vAlign w:val="center"/>
          </w:tcPr>
          <w:p w:rsidR="006F1A6C" w:rsidRPr="006F1A6C" w:rsidRDefault="006F1A6C" w:rsidP="006F1A6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6F1A6C" w:rsidRPr="006F1A6C" w:rsidTr="006F1A6C">
        <w:tc>
          <w:tcPr>
            <w:tcW w:w="7626" w:type="dxa"/>
            <w:vAlign w:val="center"/>
          </w:tcPr>
          <w:p w:rsidR="006F1A6C" w:rsidRPr="006F1A6C" w:rsidRDefault="006F1A6C" w:rsidP="006F1A6C">
            <w:pPr>
              <w:pStyle w:val="AralkYok"/>
              <w:spacing w:line="276" w:lineRule="auto"/>
              <w:jc w:val="both"/>
              <w:rPr>
                <w:rFonts w:ascii="Cambria" w:hAnsi="Cambria"/>
              </w:rPr>
            </w:pPr>
            <w:r w:rsidRPr="006F1A6C">
              <w:rPr>
                <w:rFonts w:ascii="Cambria" w:hAnsi="Cambria"/>
              </w:rPr>
              <w:t>Takım arkadaşlarıyla uyumlu çalışır ve yardımlaşmaya yatkındır.</w:t>
            </w:r>
          </w:p>
        </w:tc>
        <w:tc>
          <w:tcPr>
            <w:tcW w:w="2002" w:type="dxa"/>
            <w:vAlign w:val="center"/>
          </w:tcPr>
          <w:p w:rsidR="006F1A6C" w:rsidRPr="006F1A6C" w:rsidRDefault="006F1A6C" w:rsidP="006F1A6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6F1A6C" w:rsidRPr="006F1A6C" w:rsidTr="006F1A6C">
        <w:tc>
          <w:tcPr>
            <w:tcW w:w="7626" w:type="dxa"/>
            <w:shd w:val="clear" w:color="auto" w:fill="F2F2F2" w:themeFill="background1" w:themeFillShade="F2"/>
            <w:vAlign w:val="center"/>
          </w:tcPr>
          <w:p w:rsidR="006F1A6C" w:rsidRPr="006F1A6C" w:rsidRDefault="006F1A6C" w:rsidP="006F1A6C">
            <w:pPr>
              <w:pStyle w:val="AralkYok"/>
              <w:spacing w:line="276" w:lineRule="auto"/>
              <w:jc w:val="both"/>
              <w:rPr>
                <w:rFonts w:ascii="Cambria" w:hAnsi="Cambria"/>
              </w:rPr>
            </w:pPr>
            <w:r w:rsidRPr="006F1A6C">
              <w:rPr>
                <w:rFonts w:ascii="Cambria" w:hAnsi="Cambria"/>
              </w:rPr>
              <w:t>Zamanı verimli kullanma becerisine sahiptir.</w:t>
            </w:r>
          </w:p>
        </w:tc>
        <w:tc>
          <w:tcPr>
            <w:tcW w:w="2002" w:type="dxa"/>
            <w:shd w:val="clear" w:color="auto" w:fill="F2F2F2" w:themeFill="background1" w:themeFillShade="F2"/>
            <w:vAlign w:val="center"/>
          </w:tcPr>
          <w:p w:rsidR="006F1A6C" w:rsidRPr="006F1A6C" w:rsidRDefault="006F1A6C" w:rsidP="006F1A6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6F1A6C" w:rsidRPr="006F1A6C" w:rsidTr="006F1A6C">
        <w:tc>
          <w:tcPr>
            <w:tcW w:w="7626" w:type="dxa"/>
            <w:vAlign w:val="center"/>
          </w:tcPr>
          <w:p w:rsidR="006F1A6C" w:rsidRPr="006F1A6C" w:rsidRDefault="006F1A6C" w:rsidP="006F1A6C">
            <w:pPr>
              <w:pStyle w:val="AralkYok"/>
              <w:spacing w:line="276" w:lineRule="auto"/>
              <w:jc w:val="both"/>
              <w:rPr>
                <w:rFonts w:ascii="Cambria" w:hAnsi="Cambria"/>
              </w:rPr>
            </w:pPr>
            <w:r w:rsidRPr="006F1A6C">
              <w:rPr>
                <w:rFonts w:ascii="Cambria" w:hAnsi="Cambria"/>
              </w:rPr>
              <w:t>İş ile ilgili problem tespiti ve çözüm üretme becerisine sahiptir.</w:t>
            </w:r>
          </w:p>
        </w:tc>
        <w:tc>
          <w:tcPr>
            <w:tcW w:w="2002" w:type="dxa"/>
            <w:vAlign w:val="center"/>
          </w:tcPr>
          <w:p w:rsidR="006F1A6C" w:rsidRPr="006F1A6C" w:rsidRDefault="006F1A6C" w:rsidP="006F1A6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6F1A6C" w:rsidRPr="006F1A6C" w:rsidTr="006F1A6C">
        <w:tc>
          <w:tcPr>
            <w:tcW w:w="7626" w:type="dxa"/>
            <w:shd w:val="clear" w:color="auto" w:fill="F2F2F2" w:themeFill="background1" w:themeFillShade="F2"/>
            <w:vAlign w:val="center"/>
          </w:tcPr>
          <w:p w:rsidR="006F1A6C" w:rsidRPr="006F1A6C" w:rsidRDefault="006F1A6C" w:rsidP="006F1A6C">
            <w:pPr>
              <w:pStyle w:val="AralkYok"/>
              <w:spacing w:line="276" w:lineRule="auto"/>
              <w:jc w:val="both"/>
              <w:rPr>
                <w:rFonts w:ascii="Cambria" w:hAnsi="Cambria"/>
              </w:rPr>
            </w:pPr>
            <w:r w:rsidRPr="006F1A6C">
              <w:rPr>
                <w:rFonts w:ascii="Cambria" w:hAnsi="Cambria"/>
              </w:rPr>
              <w:t>Kendini ifade edebilme ve iletişim kurabilme becerisi yüksektir.</w:t>
            </w:r>
          </w:p>
        </w:tc>
        <w:tc>
          <w:tcPr>
            <w:tcW w:w="2002" w:type="dxa"/>
            <w:shd w:val="clear" w:color="auto" w:fill="F2F2F2" w:themeFill="background1" w:themeFillShade="F2"/>
            <w:vAlign w:val="center"/>
          </w:tcPr>
          <w:p w:rsidR="006F1A6C" w:rsidRPr="006F1A6C" w:rsidRDefault="006F1A6C" w:rsidP="006F1A6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6F1A6C" w:rsidRPr="006F1A6C" w:rsidTr="006F1A6C">
        <w:tc>
          <w:tcPr>
            <w:tcW w:w="7626" w:type="dxa"/>
            <w:vAlign w:val="center"/>
          </w:tcPr>
          <w:p w:rsidR="006F1A6C" w:rsidRPr="006F1A6C" w:rsidRDefault="006F1A6C" w:rsidP="006F1A6C">
            <w:pPr>
              <w:pStyle w:val="AralkYok"/>
              <w:spacing w:line="276" w:lineRule="auto"/>
              <w:jc w:val="both"/>
              <w:rPr>
                <w:rFonts w:ascii="Cambria" w:hAnsi="Cambria"/>
              </w:rPr>
            </w:pPr>
            <w:r w:rsidRPr="006F1A6C">
              <w:rPr>
                <w:rFonts w:ascii="Cambria" w:hAnsi="Cambria"/>
              </w:rPr>
              <w:t>Öneri ve eleştirilere açıktır.</w:t>
            </w:r>
          </w:p>
        </w:tc>
        <w:tc>
          <w:tcPr>
            <w:tcW w:w="2002" w:type="dxa"/>
            <w:vAlign w:val="center"/>
          </w:tcPr>
          <w:p w:rsidR="006F1A6C" w:rsidRPr="006F1A6C" w:rsidRDefault="006F1A6C" w:rsidP="006F1A6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6F1A6C" w:rsidRPr="006F1A6C" w:rsidTr="006F1A6C">
        <w:tc>
          <w:tcPr>
            <w:tcW w:w="7626" w:type="dxa"/>
            <w:shd w:val="clear" w:color="auto" w:fill="D9D9D9" w:themeFill="background1" w:themeFillShade="D9"/>
            <w:vAlign w:val="center"/>
          </w:tcPr>
          <w:p w:rsidR="006F1A6C" w:rsidRPr="006F1A6C" w:rsidRDefault="006F1A6C" w:rsidP="006F1A6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6F1A6C">
              <w:rPr>
                <w:rFonts w:ascii="Cambria" w:hAnsi="Cambria"/>
                <w:b/>
                <w:color w:val="002060"/>
              </w:rPr>
              <w:t xml:space="preserve">GENEL DEĞERLENDİRME 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:rsidR="006F1A6C" w:rsidRPr="006F1A6C" w:rsidRDefault="006F1A6C" w:rsidP="006F1A6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</w:p>
        </w:tc>
      </w:tr>
    </w:tbl>
    <w:p w:rsidR="006F1A6C" w:rsidRPr="006F1A6C" w:rsidRDefault="006F1A6C" w:rsidP="006F1A6C">
      <w:pPr>
        <w:pStyle w:val="AralkYok"/>
        <w:jc w:val="both"/>
        <w:rPr>
          <w:rFonts w:ascii="Cambria" w:hAnsi="Cambria"/>
        </w:rPr>
      </w:pPr>
      <w:r w:rsidRPr="006F1A6C">
        <w:rPr>
          <w:rFonts w:ascii="Cambria" w:hAnsi="Cambria"/>
          <w:b/>
        </w:rPr>
        <w:t>Not:</w:t>
      </w:r>
      <w:r w:rsidRPr="006F1A6C">
        <w:rPr>
          <w:rFonts w:ascii="Cambria" w:hAnsi="Cambria"/>
        </w:rPr>
        <w:t xml:space="preserve"> Sayın yetkili değerlendirme tablosunda belirtilen </w:t>
      </w:r>
      <w:r w:rsidR="00817326">
        <w:rPr>
          <w:rFonts w:ascii="Cambria" w:hAnsi="Cambria"/>
        </w:rPr>
        <w:t>“Değerlendirme Puanı”</w:t>
      </w:r>
      <w:r w:rsidRPr="006F1A6C">
        <w:rPr>
          <w:rFonts w:ascii="Cambria" w:hAnsi="Cambria"/>
        </w:rPr>
        <w:t xml:space="preserve"> </w:t>
      </w:r>
      <w:r w:rsidR="00817326">
        <w:rPr>
          <w:rFonts w:ascii="Cambria" w:hAnsi="Cambria"/>
        </w:rPr>
        <w:t xml:space="preserve">sütununa </w:t>
      </w:r>
      <w:r>
        <w:rPr>
          <w:rFonts w:ascii="Cambria" w:hAnsi="Cambria"/>
        </w:rPr>
        <w:t xml:space="preserve">1 ile </w:t>
      </w:r>
      <w:r w:rsidRPr="006F1A6C">
        <w:rPr>
          <w:rFonts w:ascii="Cambria" w:hAnsi="Cambria"/>
        </w:rPr>
        <w:t xml:space="preserve">100 </w:t>
      </w:r>
      <w:r>
        <w:rPr>
          <w:rFonts w:ascii="Cambria" w:hAnsi="Cambria"/>
        </w:rPr>
        <w:t>arasında bir puan girmeniz gerekmektedir.</w:t>
      </w:r>
      <w:r w:rsidRPr="006F1A6C">
        <w:rPr>
          <w:rFonts w:ascii="Cambria" w:hAnsi="Cambria"/>
        </w:rPr>
        <w:t xml:space="preserve"> Vermiş olduğunuz puanların ortalaması öğrenci genel değerlendirme notunu oluşturacaktır.</w:t>
      </w:r>
    </w:p>
    <w:p w:rsidR="00BC7571" w:rsidRPr="006F1A6C" w:rsidRDefault="006F1A6C" w:rsidP="006F1A6C">
      <w:pPr>
        <w:pStyle w:val="AralkYok"/>
        <w:tabs>
          <w:tab w:val="left" w:pos="255"/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6F1A6C" w:rsidRDefault="00BC7571" w:rsidP="004023B0">
      <w:pPr>
        <w:pStyle w:val="AralkYok"/>
        <w:rPr>
          <w:rFonts w:ascii="Cambria" w:hAnsi="Cambria"/>
        </w:rPr>
      </w:pPr>
    </w:p>
    <w:p w:rsidR="002543E7" w:rsidRDefault="002543E7" w:rsidP="002543E7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2543E7" w:rsidTr="00FC6886">
        <w:tc>
          <w:tcPr>
            <w:tcW w:w="3679" w:type="dxa"/>
          </w:tcPr>
          <w:p w:rsidR="002543E7" w:rsidRPr="00C93450" w:rsidRDefault="002543E7" w:rsidP="00FC688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93450">
              <w:rPr>
                <w:rFonts w:ascii="Cambria" w:hAnsi="Cambria"/>
                <w:b/>
                <w:color w:val="002060"/>
              </w:rPr>
              <w:t>… / … / 20</w:t>
            </w:r>
            <w:r>
              <w:rPr>
                <w:rFonts w:ascii="Cambria" w:hAnsi="Cambria"/>
                <w:b/>
                <w:color w:val="002060"/>
              </w:rPr>
              <w:t>…</w:t>
            </w:r>
          </w:p>
          <w:p w:rsidR="002543E7" w:rsidRPr="00C93450" w:rsidRDefault="002543E7" w:rsidP="00FC688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2543E7" w:rsidRPr="00C93450" w:rsidRDefault="002543E7" w:rsidP="00FC688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2543E7" w:rsidRPr="002543E7" w:rsidRDefault="002543E7" w:rsidP="00FC6886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  <w:r w:rsidRPr="002543E7">
              <w:rPr>
                <w:rFonts w:ascii="Cambria" w:hAnsi="Cambria"/>
                <w:color w:val="002060"/>
                <w:sz w:val="18"/>
                <w:szCs w:val="18"/>
              </w:rPr>
              <w:t xml:space="preserve">İş Yeri Yetkilisi </w:t>
            </w:r>
          </w:p>
          <w:p w:rsidR="002543E7" w:rsidRDefault="002543E7" w:rsidP="00FC6886">
            <w:pPr>
              <w:pStyle w:val="AralkYok"/>
              <w:jc w:val="center"/>
              <w:rPr>
                <w:rFonts w:ascii="Cambria" w:hAnsi="Cambria"/>
              </w:rPr>
            </w:pPr>
            <w:r w:rsidRPr="002543E7">
              <w:rPr>
                <w:rFonts w:ascii="Cambria" w:hAnsi="Cambria"/>
                <w:color w:val="002060"/>
                <w:sz w:val="18"/>
                <w:szCs w:val="18"/>
              </w:rPr>
              <w:t>İmza/Mühür/Kaşe</w:t>
            </w:r>
          </w:p>
        </w:tc>
      </w:tr>
    </w:tbl>
    <w:p w:rsidR="00BC7571" w:rsidRPr="006F1A6C" w:rsidRDefault="00BC7571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BC7571" w:rsidRPr="006F1A6C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DE" w:rsidRDefault="008F6CDE" w:rsidP="00534F7F">
      <w:pPr>
        <w:spacing w:after="0" w:line="240" w:lineRule="auto"/>
      </w:pPr>
      <w:r>
        <w:separator/>
      </w:r>
    </w:p>
  </w:endnote>
  <w:endnote w:type="continuationSeparator" w:id="0">
    <w:p w:rsidR="008F6CDE" w:rsidRDefault="008F6CD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F1" w:rsidRDefault="001E4AF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C2F0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C2F0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F1" w:rsidRDefault="001E4A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DE" w:rsidRDefault="008F6CDE" w:rsidP="00534F7F">
      <w:pPr>
        <w:spacing w:after="0" w:line="240" w:lineRule="auto"/>
      </w:pPr>
      <w:r>
        <w:separator/>
      </w:r>
    </w:p>
  </w:footnote>
  <w:footnote w:type="continuationSeparator" w:id="0">
    <w:p w:rsidR="008F6CDE" w:rsidRDefault="008F6CD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F1" w:rsidRDefault="001E4A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6F1A6C" w:rsidRDefault="006F1A6C" w:rsidP="006F1A6C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İŞ YERİ UYGULAMA EĞİTİMİ</w:t>
          </w:r>
        </w:p>
        <w:p w:rsidR="00534F7F" w:rsidRPr="00771C04" w:rsidRDefault="006F1A6C" w:rsidP="006F1A6C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DEĞERLENDİRME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1E4AF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1E4AF1">
            <w:rPr>
              <w:rFonts w:ascii="Cambria" w:hAnsi="Cambria"/>
              <w:color w:val="002060"/>
              <w:sz w:val="16"/>
              <w:szCs w:val="16"/>
            </w:rPr>
            <w:t>643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E4AF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29.03.2021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F1" w:rsidRDefault="001E4AF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E4AF1"/>
    <w:rsid w:val="001F6791"/>
    <w:rsid w:val="00214C32"/>
    <w:rsid w:val="00236278"/>
    <w:rsid w:val="00236E1E"/>
    <w:rsid w:val="00240ED2"/>
    <w:rsid w:val="002543E7"/>
    <w:rsid w:val="003230A8"/>
    <w:rsid w:val="003247C0"/>
    <w:rsid w:val="00393BCE"/>
    <w:rsid w:val="003E2D50"/>
    <w:rsid w:val="004023B0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6F1A6C"/>
    <w:rsid w:val="00715C4E"/>
    <w:rsid w:val="007338BD"/>
    <w:rsid w:val="0073606C"/>
    <w:rsid w:val="0075616C"/>
    <w:rsid w:val="00771C04"/>
    <w:rsid w:val="007D4382"/>
    <w:rsid w:val="00817326"/>
    <w:rsid w:val="008D371C"/>
    <w:rsid w:val="008F6CDE"/>
    <w:rsid w:val="00973E5D"/>
    <w:rsid w:val="00A125A4"/>
    <w:rsid w:val="00A354CE"/>
    <w:rsid w:val="00B02129"/>
    <w:rsid w:val="00B06EC8"/>
    <w:rsid w:val="00B94075"/>
    <w:rsid w:val="00BC7571"/>
    <w:rsid w:val="00C305C2"/>
    <w:rsid w:val="00CC2F0A"/>
    <w:rsid w:val="00D23714"/>
    <w:rsid w:val="00DD51A4"/>
    <w:rsid w:val="00E36113"/>
    <w:rsid w:val="00E87FEE"/>
    <w:rsid w:val="00EA29AB"/>
    <w:rsid w:val="00EE334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TURİDİ</cp:lastModifiedBy>
  <cp:revision>36</cp:revision>
  <dcterms:created xsi:type="dcterms:W3CDTF">2019-02-15T12:25:00Z</dcterms:created>
  <dcterms:modified xsi:type="dcterms:W3CDTF">2021-03-29T09:39:00Z</dcterms:modified>
</cp:coreProperties>
</file>